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CDDA" w14:textId="24462A7D" w:rsidR="00270B53" w:rsidRDefault="00FC1D4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D8C26C" wp14:editId="41339D8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486150" cy="655955"/>
                <wp:effectExtent l="0" t="0" r="1905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D4366" w14:textId="478BA9D1" w:rsidR="00FC1D4B" w:rsidRPr="002A541B" w:rsidRDefault="002A541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A541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ICC Chapter Benefits Compared to </w:t>
                            </w:r>
                            <w:r w:rsidRPr="002A541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ICC Member Benefits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8C2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3pt;margin-top:.75pt;width:274.5pt;height:51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">
                <v:textbox>
                  <w:txbxContent>
                    <w:p w14:paraId="261D4366" w14:textId="478BA9D1" w:rsidR="00FC1D4B" w:rsidRPr="002A541B" w:rsidRDefault="002A541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A541B">
                        <w:rPr>
                          <w:b/>
                          <w:bCs/>
                          <w:sz w:val="32"/>
                          <w:szCs w:val="32"/>
                        </w:rPr>
                        <w:t xml:space="preserve">ICC Chapter Benefits Compared to </w:t>
                      </w:r>
                      <w:r w:rsidRPr="002A541B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  <w:t>ICC Member Benefits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149ED05" wp14:editId="5D1A9B18">
            <wp:extent cx="1809750" cy="665895"/>
            <wp:effectExtent l="0" t="0" r="0" b="127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901" cy="67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B9189" w14:textId="643AFBE0" w:rsidR="00653949" w:rsidRDefault="006539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079"/>
        <w:gridCol w:w="1533"/>
        <w:gridCol w:w="1140"/>
        <w:gridCol w:w="1339"/>
        <w:gridCol w:w="1376"/>
      </w:tblGrid>
      <w:tr w:rsidR="00653949" w14:paraId="6F713D76" w14:textId="77777777" w:rsidTr="00800439">
        <w:tc>
          <w:tcPr>
            <w:tcW w:w="1883" w:type="dxa"/>
          </w:tcPr>
          <w:p w14:paraId="5C810BD4" w14:textId="77777777" w:rsidR="00653949" w:rsidRDefault="00653949"/>
        </w:tc>
        <w:tc>
          <w:tcPr>
            <w:tcW w:w="2079" w:type="dxa"/>
          </w:tcPr>
          <w:p w14:paraId="5DAFAB7D" w14:textId="3F20A3A9" w:rsidR="00653949" w:rsidRPr="00800439" w:rsidRDefault="00FC1E8D">
            <w:pPr>
              <w:rPr>
                <w:b/>
                <w:bCs/>
              </w:rPr>
            </w:pPr>
            <w:r w:rsidRPr="00800439">
              <w:rPr>
                <w:b/>
                <w:bCs/>
              </w:rPr>
              <w:t xml:space="preserve">Chapters </w:t>
            </w:r>
            <w:r w:rsidR="00653949" w:rsidRPr="00800439">
              <w:rPr>
                <w:b/>
                <w:bCs/>
              </w:rPr>
              <w:t xml:space="preserve"> </w:t>
            </w:r>
          </w:p>
        </w:tc>
        <w:tc>
          <w:tcPr>
            <w:tcW w:w="1533" w:type="dxa"/>
          </w:tcPr>
          <w:p w14:paraId="3752D4B2" w14:textId="2935BBCC" w:rsidR="00653949" w:rsidRPr="00800439" w:rsidRDefault="00FC1E8D">
            <w:pPr>
              <w:rPr>
                <w:b/>
                <w:bCs/>
              </w:rPr>
            </w:pPr>
            <w:r w:rsidRPr="00800439">
              <w:rPr>
                <w:b/>
                <w:bCs/>
              </w:rPr>
              <w:t>Governmental Members</w:t>
            </w:r>
          </w:p>
        </w:tc>
        <w:tc>
          <w:tcPr>
            <w:tcW w:w="1140" w:type="dxa"/>
          </w:tcPr>
          <w:p w14:paraId="7FB674EC" w14:textId="3238EF3D" w:rsidR="00653949" w:rsidRPr="00800439" w:rsidRDefault="00FC1E8D">
            <w:pPr>
              <w:rPr>
                <w:b/>
                <w:bCs/>
              </w:rPr>
            </w:pPr>
            <w:r w:rsidRPr="00800439">
              <w:rPr>
                <w:b/>
                <w:bCs/>
              </w:rPr>
              <w:t>Corporate Members</w:t>
            </w:r>
          </w:p>
        </w:tc>
        <w:tc>
          <w:tcPr>
            <w:tcW w:w="1339" w:type="dxa"/>
          </w:tcPr>
          <w:p w14:paraId="15B06DC9" w14:textId="070496FD" w:rsidR="00653949" w:rsidRPr="00800439" w:rsidRDefault="00FC1E8D">
            <w:pPr>
              <w:rPr>
                <w:b/>
                <w:bCs/>
              </w:rPr>
            </w:pPr>
            <w:r w:rsidRPr="00800439">
              <w:rPr>
                <w:b/>
                <w:bCs/>
              </w:rPr>
              <w:t>Professional Members</w:t>
            </w:r>
          </w:p>
        </w:tc>
        <w:tc>
          <w:tcPr>
            <w:tcW w:w="1376" w:type="dxa"/>
          </w:tcPr>
          <w:p w14:paraId="2C7068CD" w14:textId="729E1BCA" w:rsidR="00653949" w:rsidRPr="00800439" w:rsidRDefault="00FC1E8D">
            <w:pPr>
              <w:rPr>
                <w:b/>
                <w:bCs/>
              </w:rPr>
            </w:pPr>
            <w:r w:rsidRPr="00800439">
              <w:rPr>
                <w:b/>
                <w:bCs/>
              </w:rPr>
              <w:t>Participating Member</w:t>
            </w:r>
          </w:p>
        </w:tc>
      </w:tr>
      <w:tr w:rsidR="00653949" w14:paraId="11BD5A1E" w14:textId="77777777" w:rsidTr="00800439">
        <w:tc>
          <w:tcPr>
            <w:tcW w:w="1883" w:type="dxa"/>
          </w:tcPr>
          <w:p w14:paraId="73A3453D" w14:textId="143D77B8" w:rsidR="00653949" w:rsidRDefault="003E6EE7">
            <w:r>
              <w:t>Discounts off nonmember prices for p</w:t>
            </w:r>
            <w:r w:rsidR="0023009A">
              <w:t>urchases</w:t>
            </w:r>
          </w:p>
        </w:tc>
        <w:tc>
          <w:tcPr>
            <w:tcW w:w="2079" w:type="dxa"/>
          </w:tcPr>
          <w:p w14:paraId="59A424BA" w14:textId="4715138E" w:rsidR="00653949" w:rsidRPr="00E319FC" w:rsidRDefault="00653949" w:rsidP="00E319FC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533" w:type="dxa"/>
          </w:tcPr>
          <w:p w14:paraId="0E9BFEEA" w14:textId="77777777" w:rsidR="00E319FC" w:rsidRPr="00E319FC" w:rsidRDefault="00E319FC" w:rsidP="00E319FC">
            <w:pPr>
              <w:jc w:val="center"/>
              <w:rPr>
                <w:sz w:val="24"/>
                <w:szCs w:val="24"/>
              </w:rPr>
            </w:pPr>
          </w:p>
          <w:p w14:paraId="0921DF3F" w14:textId="118EFFB2" w:rsidR="00653949" w:rsidRDefault="00E319FC" w:rsidP="00E319FC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140" w:type="dxa"/>
          </w:tcPr>
          <w:p w14:paraId="35F41B58" w14:textId="77777777" w:rsidR="00E319FC" w:rsidRPr="00E319FC" w:rsidRDefault="00E319FC" w:rsidP="00E319FC">
            <w:pPr>
              <w:jc w:val="center"/>
              <w:rPr>
                <w:sz w:val="24"/>
                <w:szCs w:val="24"/>
              </w:rPr>
            </w:pPr>
          </w:p>
          <w:p w14:paraId="737E2809" w14:textId="70C9C3FA" w:rsidR="00653949" w:rsidRDefault="00E319FC" w:rsidP="00E319FC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339" w:type="dxa"/>
          </w:tcPr>
          <w:p w14:paraId="077032D4" w14:textId="77777777" w:rsidR="00E319FC" w:rsidRPr="00E319FC" w:rsidRDefault="00E319FC" w:rsidP="00E319FC">
            <w:pPr>
              <w:jc w:val="center"/>
              <w:rPr>
                <w:sz w:val="24"/>
                <w:szCs w:val="24"/>
              </w:rPr>
            </w:pPr>
          </w:p>
          <w:p w14:paraId="49D2CB4B" w14:textId="765A9CCB" w:rsidR="00653949" w:rsidRDefault="00E319FC" w:rsidP="00E319FC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376" w:type="dxa"/>
          </w:tcPr>
          <w:p w14:paraId="0D3E1747" w14:textId="77777777" w:rsidR="00E319FC" w:rsidRPr="00E319FC" w:rsidRDefault="00E319FC" w:rsidP="00E319FC">
            <w:pPr>
              <w:jc w:val="center"/>
              <w:rPr>
                <w:sz w:val="24"/>
                <w:szCs w:val="24"/>
              </w:rPr>
            </w:pPr>
          </w:p>
          <w:p w14:paraId="36CDD6FC" w14:textId="220FB844" w:rsidR="00653949" w:rsidRDefault="00E319FC" w:rsidP="00E319FC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</w:tr>
      <w:tr w:rsidR="00653949" w14:paraId="4E21BDD5" w14:textId="77777777" w:rsidTr="00800439">
        <w:tc>
          <w:tcPr>
            <w:tcW w:w="1883" w:type="dxa"/>
          </w:tcPr>
          <w:p w14:paraId="2836D8D6" w14:textId="54E61CEB" w:rsidR="00653949" w:rsidRDefault="00E60984">
            <w:r>
              <w:t>20%</w:t>
            </w:r>
            <w:r w:rsidR="003E6EE7">
              <w:t xml:space="preserve"> discounts off member prices for </w:t>
            </w:r>
            <w:r>
              <w:t xml:space="preserve">bulk purchase of </w:t>
            </w:r>
            <w:r w:rsidR="003E6EE7">
              <w:t>products</w:t>
            </w:r>
          </w:p>
        </w:tc>
        <w:tc>
          <w:tcPr>
            <w:tcW w:w="2079" w:type="dxa"/>
          </w:tcPr>
          <w:p w14:paraId="501CC864" w14:textId="77777777" w:rsidR="00E319FC" w:rsidRPr="00E319FC" w:rsidRDefault="00E319FC" w:rsidP="00E319FC">
            <w:pPr>
              <w:jc w:val="center"/>
              <w:rPr>
                <w:sz w:val="24"/>
                <w:szCs w:val="24"/>
              </w:rPr>
            </w:pPr>
          </w:p>
          <w:p w14:paraId="5B295C76" w14:textId="7B408D4D" w:rsidR="00653949" w:rsidRDefault="00E319FC" w:rsidP="00E319FC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533" w:type="dxa"/>
          </w:tcPr>
          <w:p w14:paraId="5CCD0916" w14:textId="77777777" w:rsidR="00653949" w:rsidRDefault="00653949"/>
        </w:tc>
        <w:tc>
          <w:tcPr>
            <w:tcW w:w="1140" w:type="dxa"/>
          </w:tcPr>
          <w:p w14:paraId="40E27240" w14:textId="77777777" w:rsidR="00653949" w:rsidRDefault="00653949"/>
        </w:tc>
        <w:tc>
          <w:tcPr>
            <w:tcW w:w="1339" w:type="dxa"/>
          </w:tcPr>
          <w:p w14:paraId="4A45D23F" w14:textId="77777777" w:rsidR="00653949" w:rsidRDefault="00653949"/>
        </w:tc>
        <w:tc>
          <w:tcPr>
            <w:tcW w:w="1376" w:type="dxa"/>
          </w:tcPr>
          <w:p w14:paraId="739FA249" w14:textId="77777777" w:rsidR="00653949" w:rsidRDefault="00653949"/>
        </w:tc>
      </w:tr>
      <w:tr w:rsidR="003E6EE7" w14:paraId="3F9F2505" w14:textId="77777777" w:rsidTr="00800439">
        <w:tc>
          <w:tcPr>
            <w:tcW w:w="1883" w:type="dxa"/>
          </w:tcPr>
          <w:p w14:paraId="551CA9D9" w14:textId="1F311FA9" w:rsidR="003E6EE7" w:rsidRDefault="003E6EE7">
            <w:r>
              <w:t>Complimentary training day for qualifying chapters</w:t>
            </w:r>
          </w:p>
        </w:tc>
        <w:tc>
          <w:tcPr>
            <w:tcW w:w="2079" w:type="dxa"/>
          </w:tcPr>
          <w:p w14:paraId="7679AF2B" w14:textId="77777777" w:rsidR="00E319FC" w:rsidRPr="00E319FC" w:rsidRDefault="00E319FC" w:rsidP="00E319FC">
            <w:pPr>
              <w:jc w:val="center"/>
              <w:rPr>
                <w:sz w:val="24"/>
                <w:szCs w:val="24"/>
              </w:rPr>
            </w:pPr>
          </w:p>
          <w:p w14:paraId="47ACCF0F" w14:textId="3541E98D" w:rsidR="003E6EE7" w:rsidRDefault="00E319FC" w:rsidP="00E319FC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533" w:type="dxa"/>
          </w:tcPr>
          <w:p w14:paraId="4B905B80" w14:textId="77777777" w:rsidR="003E6EE7" w:rsidRDefault="003E6EE7"/>
        </w:tc>
        <w:tc>
          <w:tcPr>
            <w:tcW w:w="1140" w:type="dxa"/>
          </w:tcPr>
          <w:p w14:paraId="7C130A4C" w14:textId="77777777" w:rsidR="003E6EE7" w:rsidRDefault="003E6EE7"/>
        </w:tc>
        <w:tc>
          <w:tcPr>
            <w:tcW w:w="1339" w:type="dxa"/>
          </w:tcPr>
          <w:p w14:paraId="017F0CC9" w14:textId="77777777" w:rsidR="003E6EE7" w:rsidRDefault="003E6EE7"/>
        </w:tc>
        <w:tc>
          <w:tcPr>
            <w:tcW w:w="1376" w:type="dxa"/>
          </w:tcPr>
          <w:p w14:paraId="021A2236" w14:textId="77777777" w:rsidR="003E6EE7" w:rsidRDefault="003E6EE7"/>
        </w:tc>
      </w:tr>
      <w:tr w:rsidR="00E60984" w14:paraId="20C8145B" w14:textId="77777777" w:rsidTr="00800439">
        <w:tc>
          <w:tcPr>
            <w:tcW w:w="1883" w:type="dxa"/>
          </w:tcPr>
          <w:p w14:paraId="39BEAEB0" w14:textId="041E9DBC" w:rsidR="00E60984" w:rsidRDefault="00E60984">
            <w:r>
              <w:t>Discount on additional ICC training</w:t>
            </w:r>
          </w:p>
        </w:tc>
        <w:tc>
          <w:tcPr>
            <w:tcW w:w="2079" w:type="dxa"/>
          </w:tcPr>
          <w:p w14:paraId="3CA99379" w14:textId="77777777" w:rsidR="00E319FC" w:rsidRPr="00E319FC" w:rsidRDefault="00E319FC" w:rsidP="00E319FC">
            <w:pPr>
              <w:jc w:val="center"/>
              <w:rPr>
                <w:sz w:val="16"/>
                <w:szCs w:val="16"/>
              </w:rPr>
            </w:pPr>
          </w:p>
          <w:p w14:paraId="63406C7A" w14:textId="508B6D36" w:rsidR="00E60984" w:rsidRDefault="00E319FC" w:rsidP="00E319FC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533" w:type="dxa"/>
          </w:tcPr>
          <w:p w14:paraId="398E7CA8" w14:textId="77777777" w:rsidR="00E60984" w:rsidRDefault="00E60984"/>
        </w:tc>
        <w:tc>
          <w:tcPr>
            <w:tcW w:w="1140" w:type="dxa"/>
          </w:tcPr>
          <w:p w14:paraId="2A5107EF" w14:textId="77777777" w:rsidR="00E60984" w:rsidRDefault="00E60984"/>
        </w:tc>
        <w:tc>
          <w:tcPr>
            <w:tcW w:w="1339" w:type="dxa"/>
          </w:tcPr>
          <w:p w14:paraId="01AA1992" w14:textId="77777777" w:rsidR="00E60984" w:rsidRDefault="00E60984"/>
        </w:tc>
        <w:tc>
          <w:tcPr>
            <w:tcW w:w="1376" w:type="dxa"/>
          </w:tcPr>
          <w:p w14:paraId="75A39CED" w14:textId="77777777" w:rsidR="00E60984" w:rsidRDefault="00E60984"/>
        </w:tc>
      </w:tr>
      <w:tr w:rsidR="00E60984" w14:paraId="2DA650F0" w14:textId="77777777" w:rsidTr="00800439">
        <w:tc>
          <w:tcPr>
            <w:tcW w:w="1883" w:type="dxa"/>
          </w:tcPr>
          <w:p w14:paraId="54B7FA9D" w14:textId="37833676" w:rsidR="00E60984" w:rsidRDefault="00E60984">
            <w:r>
              <w:t>Special pricing for Preferred Provider status</w:t>
            </w:r>
          </w:p>
        </w:tc>
        <w:tc>
          <w:tcPr>
            <w:tcW w:w="2079" w:type="dxa"/>
          </w:tcPr>
          <w:p w14:paraId="31163CD7" w14:textId="01F5C3B7" w:rsidR="00E60984" w:rsidRDefault="00E319FC" w:rsidP="00E319FC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533" w:type="dxa"/>
          </w:tcPr>
          <w:p w14:paraId="3D28DBD9" w14:textId="77777777" w:rsidR="00E60984" w:rsidRDefault="00E60984"/>
        </w:tc>
        <w:tc>
          <w:tcPr>
            <w:tcW w:w="1140" w:type="dxa"/>
          </w:tcPr>
          <w:p w14:paraId="6386E235" w14:textId="77777777" w:rsidR="00E60984" w:rsidRDefault="00E60984"/>
        </w:tc>
        <w:tc>
          <w:tcPr>
            <w:tcW w:w="1339" w:type="dxa"/>
          </w:tcPr>
          <w:p w14:paraId="48A0E4F1" w14:textId="77777777" w:rsidR="00E60984" w:rsidRDefault="00E60984"/>
        </w:tc>
        <w:tc>
          <w:tcPr>
            <w:tcW w:w="1376" w:type="dxa"/>
          </w:tcPr>
          <w:p w14:paraId="5F7BDBA6" w14:textId="77777777" w:rsidR="00E60984" w:rsidRDefault="00E60984"/>
        </w:tc>
      </w:tr>
      <w:tr w:rsidR="0023009A" w14:paraId="73C3E127" w14:textId="77777777" w:rsidTr="00800439">
        <w:tc>
          <w:tcPr>
            <w:tcW w:w="1883" w:type="dxa"/>
          </w:tcPr>
          <w:p w14:paraId="534E736A" w14:textId="15750367" w:rsidR="0023009A" w:rsidRDefault="000779B1">
            <w:r>
              <w:t>L</w:t>
            </w:r>
            <w:r w:rsidR="0023009A">
              <w:t>etters of support a</w:t>
            </w:r>
            <w:r>
              <w:t xml:space="preserve">vailable upon request </w:t>
            </w:r>
            <w:r w:rsidR="0023009A">
              <w:t>(</w:t>
            </w:r>
            <w:r w:rsidR="00800439">
              <w:t xml:space="preserve">click </w:t>
            </w:r>
            <w:hyperlink r:id="rId5" w:history="1">
              <w:r w:rsidR="00800439" w:rsidRPr="00800439">
                <w:rPr>
                  <w:rStyle w:val="Hyperlink"/>
                </w:rPr>
                <w:t>here</w:t>
              </w:r>
            </w:hyperlink>
            <w:r w:rsidR="00800439">
              <w:t>)</w:t>
            </w:r>
          </w:p>
        </w:tc>
        <w:tc>
          <w:tcPr>
            <w:tcW w:w="2079" w:type="dxa"/>
          </w:tcPr>
          <w:p w14:paraId="03AE91F6" w14:textId="785164F0" w:rsidR="0023009A" w:rsidRPr="00E319FC" w:rsidRDefault="00800439" w:rsidP="00E319FC">
            <w:pPr>
              <w:jc w:val="center"/>
              <w:rPr>
                <w:sz w:val="56"/>
                <w:szCs w:val="56"/>
              </w:rPr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533" w:type="dxa"/>
          </w:tcPr>
          <w:p w14:paraId="5B2245C9" w14:textId="77777777" w:rsidR="0023009A" w:rsidRDefault="0023009A"/>
        </w:tc>
        <w:tc>
          <w:tcPr>
            <w:tcW w:w="1140" w:type="dxa"/>
          </w:tcPr>
          <w:p w14:paraId="4CDC0B6E" w14:textId="77777777" w:rsidR="0023009A" w:rsidRDefault="0023009A"/>
        </w:tc>
        <w:tc>
          <w:tcPr>
            <w:tcW w:w="1339" w:type="dxa"/>
          </w:tcPr>
          <w:p w14:paraId="30AF6BE1" w14:textId="77777777" w:rsidR="0023009A" w:rsidRDefault="0023009A"/>
        </w:tc>
        <w:tc>
          <w:tcPr>
            <w:tcW w:w="1376" w:type="dxa"/>
          </w:tcPr>
          <w:p w14:paraId="54CA6650" w14:textId="77777777" w:rsidR="0023009A" w:rsidRDefault="0023009A"/>
        </w:tc>
      </w:tr>
      <w:tr w:rsidR="002A541B" w14:paraId="488FDD0B" w14:textId="77777777" w:rsidTr="00800439">
        <w:tc>
          <w:tcPr>
            <w:tcW w:w="1883" w:type="dxa"/>
          </w:tcPr>
          <w:p w14:paraId="49F213D2" w14:textId="03603618" w:rsidR="002A541B" w:rsidRDefault="002A541B" w:rsidP="002A541B">
            <w:r>
              <w:t xml:space="preserve">Digital subscription to I-Codes for the life of the membership </w:t>
            </w:r>
          </w:p>
        </w:tc>
        <w:tc>
          <w:tcPr>
            <w:tcW w:w="2079" w:type="dxa"/>
          </w:tcPr>
          <w:p w14:paraId="66EF3FF2" w14:textId="77777777" w:rsidR="002A541B" w:rsidRDefault="002A541B" w:rsidP="002A541B">
            <w:pPr>
              <w:jc w:val="center"/>
            </w:pPr>
          </w:p>
        </w:tc>
        <w:tc>
          <w:tcPr>
            <w:tcW w:w="1533" w:type="dxa"/>
          </w:tcPr>
          <w:p w14:paraId="7565A7DF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03750CE5" w14:textId="57E61A09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140" w:type="dxa"/>
          </w:tcPr>
          <w:p w14:paraId="3181A735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3C7C68D6" w14:textId="55F87139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339" w:type="dxa"/>
          </w:tcPr>
          <w:p w14:paraId="371C70CC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0BCEA3B3" w14:textId="59201AD3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376" w:type="dxa"/>
          </w:tcPr>
          <w:p w14:paraId="3FB1ECE4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116AC839" w14:textId="5E4F7CD6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</w:tc>
      </w:tr>
      <w:tr w:rsidR="002A541B" w14:paraId="479325B3" w14:textId="77777777" w:rsidTr="00800439">
        <w:tc>
          <w:tcPr>
            <w:tcW w:w="1883" w:type="dxa"/>
          </w:tcPr>
          <w:p w14:paraId="7F7C8332" w14:textId="26B3D61F" w:rsidR="002A541B" w:rsidRDefault="002A541B" w:rsidP="002A541B">
            <w:r>
              <w:t>Member pricing on select exams</w:t>
            </w:r>
          </w:p>
        </w:tc>
        <w:tc>
          <w:tcPr>
            <w:tcW w:w="2079" w:type="dxa"/>
          </w:tcPr>
          <w:p w14:paraId="66C207CD" w14:textId="73AC4398" w:rsidR="002A541B" w:rsidRDefault="002A541B" w:rsidP="002A541B">
            <w:pPr>
              <w:jc w:val="center"/>
            </w:pPr>
          </w:p>
        </w:tc>
        <w:tc>
          <w:tcPr>
            <w:tcW w:w="1533" w:type="dxa"/>
          </w:tcPr>
          <w:p w14:paraId="3CB24061" w14:textId="4235D43A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140" w:type="dxa"/>
          </w:tcPr>
          <w:p w14:paraId="1D5C9B36" w14:textId="0A93EED4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339" w:type="dxa"/>
          </w:tcPr>
          <w:p w14:paraId="04BB3585" w14:textId="2B7483A1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376" w:type="dxa"/>
          </w:tcPr>
          <w:p w14:paraId="1D00ED0F" w14:textId="4FF96D2F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</w:tr>
      <w:tr w:rsidR="002A541B" w14:paraId="68DF7FC3" w14:textId="77777777" w:rsidTr="00800439">
        <w:tc>
          <w:tcPr>
            <w:tcW w:w="1883" w:type="dxa"/>
          </w:tcPr>
          <w:p w14:paraId="731A2847" w14:textId="59FD761F" w:rsidR="002A541B" w:rsidRDefault="002A541B" w:rsidP="002A541B">
            <w:r>
              <w:t>Discounts on certification renewals</w:t>
            </w:r>
          </w:p>
        </w:tc>
        <w:tc>
          <w:tcPr>
            <w:tcW w:w="2079" w:type="dxa"/>
          </w:tcPr>
          <w:p w14:paraId="4D882D58" w14:textId="2EDE912C" w:rsidR="002A541B" w:rsidRDefault="002A541B" w:rsidP="002A541B">
            <w:pPr>
              <w:jc w:val="center"/>
            </w:pPr>
          </w:p>
        </w:tc>
        <w:tc>
          <w:tcPr>
            <w:tcW w:w="1533" w:type="dxa"/>
          </w:tcPr>
          <w:p w14:paraId="2B740A72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7C40650D" w14:textId="1DC17981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140" w:type="dxa"/>
          </w:tcPr>
          <w:p w14:paraId="225F0549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4D71ACFE" w14:textId="325A7692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339" w:type="dxa"/>
          </w:tcPr>
          <w:p w14:paraId="53838998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1D065D20" w14:textId="78425BCA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376" w:type="dxa"/>
          </w:tcPr>
          <w:p w14:paraId="24C850D7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182F47BB" w14:textId="33D216B5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</w:tr>
      <w:tr w:rsidR="002A541B" w14:paraId="45D68FC9" w14:textId="77777777" w:rsidTr="00800439">
        <w:tc>
          <w:tcPr>
            <w:tcW w:w="1883" w:type="dxa"/>
          </w:tcPr>
          <w:p w14:paraId="613549D5" w14:textId="3AAFD983" w:rsidR="002A541B" w:rsidRDefault="002A541B" w:rsidP="002A541B">
            <w:r>
              <w:t>Special offers from 3</w:t>
            </w:r>
            <w:r w:rsidRPr="003E6EE7">
              <w:rPr>
                <w:vertAlign w:val="superscript"/>
              </w:rPr>
              <w:t>rd</w:t>
            </w:r>
            <w:r>
              <w:t>-party vendors</w:t>
            </w:r>
          </w:p>
        </w:tc>
        <w:tc>
          <w:tcPr>
            <w:tcW w:w="2079" w:type="dxa"/>
          </w:tcPr>
          <w:p w14:paraId="545E6318" w14:textId="77777777" w:rsidR="002A541B" w:rsidRDefault="002A541B" w:rsidP="002A541B"/>
        </w:tc>
        <w:tc>
          <w:tcPr>
            <w:tcW w:w="1533" w:type="dxa"/>
          </w:tcPr>
          <w:p w14:paraId="1DBDE5FD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440C6D14" w14:textId="192CD249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140" w:type="dxa"/>
          </w:tcPr>
          <w:p w14:paraId="678BF6E9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2BC17E8B" w14:textId="2689A7F2" w:rsidR="002A541B" w:rsidRPr="006A1B5A" w:rsidRDefault="002A541B" w:rsidP="002A541B">
            <w:pPr>
              <w:jc w:val="center"/>
              <w:rPr>
                <w:sz w:val="24"/>
                <w:szCs w:val="24"/>
              </w:rPr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339" w:type="dxa"/>
          </w:tcPr>
          <w:p w14:paraId="09FCC888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39207203" w14:textId="41A5C62C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376" w:type="dxa"/>
          </w:tcPr>
          <w:p w14:paraId="0FB06BBE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2CC2BCED" w14:textId="7E21FEC2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</w:tr>
      <w:tr w:rsidR="002A541B" w14:paraId="0DA8F730" w14:textId="77777777" w:rsidTr="00800439">
        <w:tc>
          <w:tcPr>
            <w:tcW w:w="1883" w:type="dxa"/>
          </w:tcPr>
          <w:p w14:paraId="1BE979D6" w14:textId="7B4D780A" w:rsidR="002A541B" w:rsidRDefault="002A541B" w:rsidP="0023009A">
            <w:r>
              <w:t>Free Code Opinions from ICC tech</w:t>
            </w:r>
            <w:r w:rsidR="0013202C">
              <w:t xml:space="preserve"> </w:t>
            </w:r>
            <w:r>
              <w:t>staff</w:t>
            </w:r>
          </w:p>
        </w:tc>
        <w:tc>
          <w:tcPr>
            <w:tcW w:w="2079" w:type="dxa"/>
          </w:tcPr>
          <w:p w14:paraId="66F3CF92" w14:textId="77777777" w:rsidR="002A541B" w:rsidRDefault="002A541B" w:rsidP="002A541B">
            <w:pPr>
              <w:jc w:val="center"/>
            </w:pPr>
          </w:p>
        </w:tc>
        <w:tc>
          <w:tcPr>
            <w:tcW w:w="1533" w:type="dxa"/>
          </w:tcPr>
          <w:p w14:paraId="4EB0964D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326F0329" w14:textId="6782DDB0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lastRenderedPageBreak/>
              <w:sym w:font="Wingdings" w:char="F0FC"/>
            </w:r>
          </w:p>
        </w:tc>
        <w:tc>
          <w:tcPr>
            <w:tcW w:w="1140" w:type="dxa"/>
          </w:tcPr>
          <w:p w14:paraId="227FA159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67D8FDAE" w14:textId="155DA934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lastRenderedPageBreak/>
              <w:sym w:font="Wingdings" w:char="F0FC"/>
            </w:r>
          </w:p>
        </w:tc>
        <w:tc>
          <w:tcPr>
            <w:tcW w:w="1339" w:type="dxa"/>
          </w:tcPr>
          <w:p w14:paraId="4530E983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0A88E87C" w14:textId="007B1438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lastRenderedPageBreak/>
              <w:sym w:font="Wingdings" w:char="F0FC"/>
            </w:r>
          </w:p>
        </w:tc>
        <w:tc>
          <w:tcPr>
            <w:tcW w:w="1376" w:type="dxa"/>
          </w:tcPr>
          <w:p w14:paraId="414BA295" w14:textId="77777777" w:rsidR="002A541B" w:rsidRDefault="002A541B" w:rsidP="002A541B">
            <w:pPr>
              <w:jc w:val="center"/>
            </w:pPr>
          </w:p>
        </w:tc>
      </w:tr>
      <w:tr w:rsidR="009D6A6D" w:rsidRPr="00800439" w14:paraId="452B2664" w14:textId="77777777" w:rsidTr="00800439">
        <w:tc>
          <w:tcPr>
            <w:tcW w:w="1883" w:type="dxa"/>
          </w:tcPr>
          <w:p w14:paraId="5A1D28EC" w14:textId="77777777" w:rsidR="009D6A6D" w:rsidRPr="00800439" w:rsidRDefault="009D6A6D" w:rsidP="00883A31"/>
          <w:p w14:paraId="2BB7BC34" w14:textId="77777777" w:rsidR="009D6A6D" w:rsidRPr="00800439" w:rsidRDefault="009D6A6D" w:rsidP="00883A31"/>
        </w:tc>
        <w:tc>
          <w:tcPr>
            <w:tcW w:w="2079" w:type="dxa"/>
          </w:tcPr>
          <w:p w14:paraId="42BBE1E5" w14:textId="77777777" w:rsidR="009D6A6D" w:rsidRPr="00800439" w:rsidRDefault="009D6A6D" w:rsidP="00883A31">
            <w:pPr>
              <w:rPr>
                <w:b/>
                <w:bCs/>
              </w:rPr>
            </w:pPr>
            <w:r w:rsidRPr="00800439">
              <w:rPr>
                <w:b/>
                <w:bCs/>
              </w:rPr>
              <w:t xml:space="preserve">Chapters  </w:t>
            </w:r>
          </w:p>
        </w:tc>
        <w:tc>
          <w:tcPr>
            <w:tcW w:w="1533" w:type="dxa"/>
          </w:tcPr>
          <w:p w14:paraId="3CD5E136" w14:textId="77777777" w:rsidR="009D6A6D" w:rsidRPr="00800439" w:rsidRDefault="009D6A6D" w:rsidP="00883A31">
            <w:pPr>
              <w:rPr>
                <w:b/>
                <w:bCs/>
              </w:rPr>
            </w:pPr>
            <w:r w:rsidRPr="00800439">
              <w:rPr>
                <w:b/>
                <w:bCs/>
              </w:rPr>
              <w:t>Governmental Members</w:t>
            </w:r>
          </w:p>
        </w:tc>
        <w:tc>
          <w:tcPr>
            <w:tcW w:w="1140" w:type="dxa"/>
          </w:tcPr>
          <w:p w14:paraId="742DB858" w14:textId="77777777" w:rsidR="009D6A6D" w:rsidRPr="00800439" w:rsidRDefault="009D6A6D" w:rsidP="00883A31">
            <w:pPr>
              <w:rPr>
                <w:b/>
                <w:bCs/>
              </w:rPr>
            </w:pPr>
            <w:r w:rsidRPr="00800439">
              <w:rPr>
                <w:b/>
                <w:bCs/>
              </w:rPr>
              <w:t>Corporate Members</w:t>
            </w:r>
          </w:p>
        </w:tc>
        <w:tc>
          <w:tcPr>
            <w:tcW w:w="1339" w:type="dxa"/>
          </w:tcPr>
          <w:p w14:paraId="1905FF1C" w14:textId="77777777" w:rsidR="009D6A6D" w:rsidRPr="00800439" w:rsidRDefault="009D6A6D" w:rsidP="00883A31">
            <w:pPr>
              <w:rPr>
                <w:b/>
                <w:bCs/>
              </w:rPr>
            </w:pPr>
            <w:r w:rsidRPr="00800439">
              <w:rPr>
                <w:b/>
                <w:bCs/>
              </w:rPr>
              <w:t>Professional Members</w:t>
            </w:r>
          </w:p>
        </w:tc>
        <w:tc>
          <w:tcPr>
            <w:tcW w:w="1376" w:type="dxa"/>
          </w:tcPr>
          <w:p w14:paraId="16188175" w14:textId="77777777" w:rsidR="009D6A6D" w:rsidRPr="00800439" w:rsidRDefault="009D6A6D" w:rsidP="00883A31">
            <w:pPr>
              <w:rPr>
                <w:b/>
                <w:bCs/>
              </w:rPr>
            </w:pPr>
            <w:r w:rsidRPr="00800439">
              <w:rPr>
                <w:b/>
                <w:bCs/>
              </w:rPr>
              <w:t>Participating Member</w:t>
            </w:r>
          </w:p>
        </w:tc>
      </w:tr>
      <w:tr w:rsidR="002A541B" w14:paraId="17112F8F" w14:textId="77777777" w:rsidTr="00800439">
        <w:tc>
          <w:tcPr>
            <w:tcW w:w="1883" w:type="dxa"/>
          </w:tcPr>
          <w:p w14:paraId="30CECCB6" w14:textId="32A0FE84" w:rsidR="002A541B" w:rsidRDefault="002A541B" w:rsidP="00800439">
            <w:r>
              <w:t>Voting privileges for designated representatives</w:t>
            </w:r>
          </w:p>
        </w:tc>
        <w:tc>
          <w:tcPr>
            <w:tcW w:w="2079" w:type="dxa"/>
          </w:tcPr>
          <w:p w14:paraId="08901CF1" w14:textId="77777777" w:rsidR="002A541B" w:rsidRDefault="002A541B" w:rsidP="002A541B">
            <w:pPr>
              <w:jc w:val="center"/>
            </w:pPr>
          </w:p>
        </w:tc>
        <w:tc>
          <w:tcPr>
            <w:tcW w:w="1533" w:type="dxa"/>
          </w:tcPr>
          <w:p w14:paraId="0CC362B7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1BB2ED38" w14:textId="3EAECD11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140" w:type="dxa"/>
          </w:tcPr>
          <w:p w14:paraId="3A434281" w14:textId="77777777" w:rsidR="002A541B" w:rsidRDefault="002A541B" w:rsidP="002A541B">
            <w:pPr>
              <w:jc w:val="center"/>
            </w:pPr>
          </w:p>
        </w:tc>
        <w:tc>
          <w:tcPr>
            <w:tcW w:w="1339" w:type="dxa"/>
          </w:tcPr>
          <w:p w14:paraId="415B1B71" w14:textId="77777777" w:rsidR="002A541B" w:rsidRDefault="002A541B" w:rsidP="002A541B">
            <w:pPr>
              <w:jc w:val="center"/>
            </w:pPr>
          </w:p>
        </w:tc>
        <w:tc>
          <w:tcPr>
            <w:tcW w:w="1376" w:type="dxa"/>
          </w:tcPr>
          <w:p w14:paraId="5F3889F4" w14:textId="77777777" w:rsidR="002A541B" w:rsidRDefault="002A541B" w:rsidP="002A541B">
            <w:pPr>
              <w:jc w:val="center"/>
            </w:pPr>
          </w:p>
        </w:tc>
      </w:tr>
      <w:tr w:rsidR="002A541B" w14:paraId="0B08D2BD" w14:textId="77777777" w:rsidTr="00800439">
        <w:tc>
          <w:tcPr>
            <w:tcW w:w="1883" w:type="dxa"/>
          </w:tcPr>
          <w:p w14:paraId="32082978" w14:textId="0F657EC7" w:rsidR="002A541B" w:rsidRDefault="002A541B" w:rsidP="00800439">
            <w:r>
              <w:t>Access to Membership Directory</w:t>
            </w:r>
          </w:p>
        </w:tc>
        <w:tc>
          <w:tcPr>
            <w:tcW w:w="2079" w:type="dxa"/>
          </w:tcPr>
          <w:p w14:paraId="7E2BBFF9" w14:textId="77777777" w:rsidR="002A541B" w:rsidRDefault="002A541B" w:rsidP="002A541B">
            <w:pPr>
              <w:jc w:val="center"/>
            </w:pPr>
          </w:p>
        </w:tc>
        <w:tc>
          <w:tcPr>
            <w:tcW w:w="1533" w:type="dxa"/>
          </w:tcPr>
          <w:p w14:paraId="14BDC134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6F70BC6C" w14:textId="4EA9B30B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140" w:type="dxa"/>
          </w:tcPr>
          <w:p w14:paraId="5F468DF4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52F97CEF" w14:textId="30C0A521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339" w:type="dxa"/>
          </w:tcPr>
          <w:p w14:paraId="698BB482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483AC6D9" w14:textId="2F98D10B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376" w:type="dxa"/>
          </w:tcPr>
          <w:p w14:paraId="14986977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11EB4D80" w14:textId="3612C53C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</w:tr>
      <w:tr w:rsidR="002A541B" w14:paraId="29AC0DCB" w14:textId="77777777" w:rsidTr="00800439">
        <w:tc>
          <w:tcPr>
            <w:tcW w:w="1883" w:type="dxa"/>
          </w:tcPr>
          <w:p w14:paraId="5DD5AF4A" w14:textId="30E57EF9" w:rsidR="002A541B" w:rsidRDefault="002A541B" w:rsidP="00800439">
            <w:r>
              <w:t>Enroll in ICC Membership Councils</w:t>
            </w:r>
          </w:p>
        </w:tc>
        <w:tc>
          <w:tcPr>
            <w:tcW w:w="2079" w:type="dxa"/>
          </w:tcPr>
          <w:p w14:paraId="69B2A357" w14:textId="77777777" w:rsidR="002A541B" w:rsidRDefault="002A541B" w:rsidP="002A541B">
            <w:pPr>
              <w:jc w:val="center"/>
            </w:pPr>
          </w:p>
        </w:tc>
        <w:tc>
          <w:tcPr>
            <w:tcW w:w="1533" w:type="dxa"/>
          </w:tcPr>
          <w:p w14:paraId="092561D2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05312B4F" w14:textId="7A2672A7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140" w:type="dxa"/>
          </w:tcPr>
          <w:p w14:paraId="300967CE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4A571BFD" w14:textId="73E01C7B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339" w:type="dxa"/>
          </w:tcPr>
          <w:p w14:paraId="77B181EF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0AD98BC9" w14:textId="6FD29359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376" w:type="dxa"/>
          </w:tcPr>
          <w:p w14:paraId="7C6BC254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56D44D73" w14:textId="4D0AFA3D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</w:tr>
      <w:tr w:rsidR="002A541B" w14:paraId="1A55D21B" w14:textId="77777777" w:rsidTr="00800439">
        <w:tc>
          <w:tcPr>
            <w:tcW w:w="1883" w:type="dxa"/>
          </w:tcPr>
          <w:p w14:paraId="0D9CB7AF" w14:textId="4C3E415D" w:rsidR="002A541B" w:rsidRDefault="00DA6E33" w:rsidP="00800439">
            <w:r>
              <w:t>Full participation</w:t>
            </w:r>
            <w:r w:rsidR="002A541B">
              <w:t xml:space="preserve"> in </w:t>
            </w:r>
            <w:r>
              <w:t>ICC Dis</w:t>
            </w:r>
            <w:r w:rsidR="002A541B">
              <w:t xml:space="preserve">cussion </w:t>
            </w:r>
            <w:r>
              <w:t>F</w:t>
            </w:r>
            <w:r w:rsidR="002A541B">
              <w:t>orums</w:t>
            </w:r>
          </w:p>
        </w:tc>
        <w:tc>
          <w:tcPr>
            <w:tcW w:w="2079" w:type="dxa"/>
          </w:tcPr>
          <w:p w14:paraId="503F644E" w14:textId="77777777" w:rsidR="002A541B" w:rsidRDefault="002A541B" w:rsidP="002A541B">
            <w:pPr>
              <w:jc w:val="center"/>
            </w:pPr>
          </w:p>
        </w:tc>
        <w:tc>
          <w:tcPr>
            <w:tcW w:w="1533" w:type="dxa"/>
          </w:tcPr>
          <w:p w14:paraId="392EDB64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2AF7D2DD" w14:textId="55A34E03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140" w:type="dxa"/>
          </w:tcPr>
          <w:p w14:paraId="74F4BC40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0061298D" w14:textId="6BE6EA6B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339" w:type="dxa"/>
          </w:tcPr>
          <w:p w14:paraId="14BBFECA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2A83C1B8" w14:textId="0B2A3EDD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376" w:type="dxa"/>
          </w:tcPr>
          <w:p w14:paraId="6EBA4F97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1BAB6BDE" w14:textId="7C8C539B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</w:tr>
      <w:tr w:rsidR="002A541B" w14:paraId="4DFC2BE8" w14:textId="77777777" w:rsidTr="00800439">
        <w:tc>
          <w:tcPr>
            <w:tcW w:w="1883" w:type="dxa"/>
          </w:tcPr>
          <w:p w14:paraId="443DCD5D" w14:textId="00AC6C61" w:rsidR="002A541B" w:rsidRDefault="002A541B" w:rsidP="002A541B">
            <w:pPr>
              <w:jc w:val="center"/>
            </w:pPr>
            <w:r>
              <w:t>Free access to Career Center</w:t>
            </w:r>
          </w:p>
        </w:tc>
        <w:tc>
          <w:tcPr>
            <w:tcW w:w="2079" w:type="dxa"/>
          </w:tcPr>
          <w:p w14:paraId="11FC4134" w14:textId="77777777" w:rsidR="002A541B" w:rsidRDefault="002A541B" w:rsidP="002A541B">
            <w:pPr>
              <w:jc w:val="center"/>
            </w:pPr>
          </w:p>
        </w:tc>
        <w:tc>
          <w:tcPr>
            <w:tcW w:w="1533" w:type="dxa"/>
          </w:tcPr>
          <w:p w14:paraId="155E2842" w14:textId="269F0441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140" w:type="dxa"/>
          </w:tcPr>
          <w:p w14:paraId="583B2093" w14:textId="7FE4A5D2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339" w:type="dxa"/>
          </w:tcPr>
          <w:p w14:paraId="6F5D94DF" w14:textId="66290735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376" w:type="dxa"/>
          </w:tcPr>
          <w:p w14:paraId="7425174F" w14:textId="43F33EEF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</w:tr>
      <w:tr w:rsidR="002A541B" w14:paraId="59BF2EA7" w14:textId="77777777" w:rsidTr="00800439">
        <w:tc>
          <w:tcPr>
            <w:tcW w:w="1883" w:type="dxa"/>
          </w:tcPr>
          <w:p w14:paraId="27F197C9" w14:textId="4929FE38" w:rsidR="002A541B" w:rsidRDefault="002A541B" w:rsidP="002A541B">
            <w:pPr>
              <w:jc w:val="center"/>
            </w:pPr>
            <w:r>
              <w:t>Request ICC leader to attend meeting(s)</w:t>
            </w:r>
          </w:p>
        </w:tc>
        <w:tc>
          <w:tcPr>
            <w:tcW w:w="2079" w:type="dxa"/>
          </w:tcPr>
          <w:p w14:paraId="65C22892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7A58B309" w14:textId="649B4965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533" w:type="dxa"/>
          </w:tcPr>
          <w:p w14:paraId="37D9693D" w14:textId="77777777" w:rsidR="002A541B" w:rsidRDefault="002A541B" w:rsidP="002A541B">
            <w:pPr>
              <w:jc w:val="center"/>
            </w:pPr>
          </w:p>
        </w:tc>
        <w:tc>
          <w:tcPr>
            <w:tcW w:w="1140" w:type="dxa"/>
          </w:tcPr>
          <w:p w14:paraId="2AA72480" w14:textId="77777777" w:rsidR="002A541B" w:rsidRDefault="002A541B" w:rsidP="002A541B">
            <w:pPr>
              <w:jc w:val="center"/>
            </w:pPr>
          </w:p>
        </w:tc>
        <w:tc>
          <w:tcPr>
            <w:tcW w:w="1339" w:type="dxa"/>
          </w:tcPr>
          <w:p w14:paraId="69300615" w14:textId="77777777" w:rsidR="002A541B" w:rsidRDefault="002A541B" w:rsidP="002A541B">
            <w:pPr>
              <w:jc w:val="center"/>
            </w:pPr>
          </w:p>
        </w:tc>
        <w:tc>
          <w:tcPr>
            <w:tcW w:w="1376" w:type="dxa"/>
          </w:tcPr>
          <w:p w14:paraId="72664DAF" w14:textId="77777777" w:rsidR="002A541B" w:rsidRDefault="002A541B" w:rsidP="002A541B">
            <w:pPr>
              <w:jc w:val="center"/>
            </w:pPr>
          </w:p>
        </w:tc>
      </w:tr>
      <w:tr w:rsidR="002A541B" w14:paraId="405CE25F" w14:textId="77777777" w:rsidTr="00800439">
        <w:tc>
          <w:tcPr>
            <w:tcW w:w="1883" w:type="dxa"/>
          </w:tcPr>
          <w:p w14:paraId="46C20445" w14:textId="238DFC44" w:rsidR="002A541B" w:rsidRDefault="002A541B" w:rsidP="002A541B">
            <w:pPr>
              <w:jc w:val="center"/>
            </w:pPr>
            <w:r>
              <w:t>Complimentary registration for one to ICC Annual Conference or Leadership Academy</w:t>
            </w:r>
          </w:p>
        </w:tc>
        <w:tc>
          <w:tcPr>
            <w:tcW w:w="2079" w:type="dxa"/>
          </w:tcPr>
          <w:p w14:paraId="345B9829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1C2AAE0D" w14:textId="38E92906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533" w:type="dxa"/>
          </w:tcPr>
          <w:p w14:paraId="2C63DA2D" w14:textId="77777777" w:rsidR="002A541B" w:rsidRDefault="002A541B" w:rsidP="002A541B">
            <w:pPr>
              <w:jc w:val="center"/>
            </w:pPr>
          </w:p>
        </w:tc>
        <w:tc>
          <w:tcPr>
            <w:tcW w:w="1140" w:type="dxa"/>
          </w:tcPr>
          <w:p w14:paraId="0DB5C5B2" w14:textId="77777777" w:rsidR="002A541B" w:rsidRDefault="002A541B" w:rsidP="002A541B">
            <w:pPr>
              <w:jc w:val="center"/>
            </w:pPr>
          </w:p>
        </w:tc>
        <w:tc>
          <w:tcPr>
            <w:tcW w:w="1339" w:type="dxa"/>
          </w:tcPr>
          <w:p w14:paraId="116DECDF" w14:textId="77777777" w:rsidR="002A541B" w:rsidRDefault="002A541B" w:rsidP="002A541B">
            <w:pPr>
              <w:jc w:val="center"/>
            </w:pPr>
          </w:p>
        </w:tc>
        <w:tc>
          <w:tcPr>
            <w:tcW w:w="1376" w:type="dxa"/>
          </w:tcPr>
          <w:p w14:paraId="4124EB1F" w14:textId="77777777" w:rsidR="002A541B" w:rsidRDefault="002A541B" w:rsidP="002A541B">
            <w:pPr>
              <w:jc w:val="center"/>
            </w:pPr>
          </w:p>
        </w:tc>
      </w:tr>
      <w:tr w:rsidR="002A541B" w14:paraId="192E2154" w14:textId="77777777" w:rsidTr="00800439">
        <w:tc>
          <w:tcPr>
            <w:tcW w:w="1883" w:type="dxa"/>
          </w:tcPr>
          <w:p w14:paraId="6E34D82D" w14:textId="763462E4" w:rsidR="002A541B" w:rsidRDefault="002A541B" w:rsidP="002A541B">
            <w:pPr>
              <w:jc w:val="center"/>
            </w:pPr>
            <w:r>
              <w:t>Website administration assistance</w:t>
            </w:r>
          </w:p>
        </w:tc>
        <w:tc>
          <w:tcPr>
            <w:tcW w:w="2079" w:type="dxa"/>
          </w:tcPr>
          <w:p w14:paraId="63D793A2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7C561940" w14:textId="6047A07D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533" w:type="dxa"/>
          </w:tcPr>
          <w:p w14:paraId="0E13A377" w14:textId="77777777" w:rsidR="002A541B" w:rsidRDefault="002A541B" w:rsidP="002A541B">
            <w:pPr>
              <w:jc w:val="center"/>
            </w:pPr>
          </w:p>
        </w:tc>
        <w:tc>
          <w:tcPr>
            <w:tcW w:w="1140" w:type="dxa"/>
          </w:tcPr>
          <w:p w14:paraId="2272BF69" w14:textId="77777777" w:rsidR="002A541B" w:rsidRDefault="002A541B" w:rsidP="002A541B">
            <w:pPr>
              <w:jc w:val="center"/>
            </w:pPr>
          </w:p>
        </w:tc>
        <w:tc>
          <w:tcPr>
            <w:tcW w:w="1339" w:type="dxa"/>
          </w:tcPr>
          <w:p w14:paraId="2725D4F2" w14:textId="77777777" w:rsidR="002A541B" w:rsidRDefault="002A541B" w:rsidP="002A541B">
            <w:pPr>
              <w:jc w:val="center"/>
            </w:pPr>
          </w:p>
        </w:tc>
        <w:tc>
          <w:tcPr>
            <w:tcW w:w="1376" w:type="dxa"/>
          </w:tcPr>
          <w:p w14:paraId="71670B6C" w14:textId="77777777" w:rsidR="002A541B" w:rsidRDefault="002A541B" w:rsidP="002A541B">
            <w:pPr>
              <w:jc w:val="center"/>
            </w:pPr>
          </w:p>
        </w:tc>
      </w:tr>
      <w:tr w:rsidR="002A541B" w14:paraId="0311EB03" w14:textId="77777777" w:rsidTr="00800439">
        <w:tc>
          <w:tcPr>
            <w:tcW w:w="1883" w:type="dxa"/>
          </w:tcPr>
          <w:p w14:paraId="4D0F8D98" w14:textId="62646E20" w:rsidR="002A541B" w:rsidRDefault="002A541B" w:rsidP="002A541B">
            <w:pPr>
              <w:jc w:val="center"/>
            </w:pPr>
            <w:r>
              <w:t>Participation in Chapter Awards Program</w:t>
            </w:r>
          </w:p>
        </w:tc>
        <w:tc>
          <w:tcPr>
            <w:tcW w:w="2079" w:type="dxa"/>
          </w:tcPr>
          <w:p w14:paraId="36E4D82B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68B7E84B" w14:textId="0445ADA9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533" w:type="dxa"/>
          </w:tcPr>
          <w:p w14:paraId="72576A8C" w14:textId="77777777" w:rsidR="002A541B" w:rsidRDefault="002A541B" w:rsidP="002A541B">
            <w:pPr>
              <w:jc w:val="center"/>
            </w:pPr>
          </w:p>
        </w:tc>
        <w:tc>
          <w:tcPr>
            <w:tcW w:w="1140" w:type="dxa"/>
          </w:tcPr>
          <w:p w14:paraId="1E9F6CE1" w14:textId="77777777" w:rsidR="002A541B" w:rsidRDefault="002A541B" w:rsidP="002A541B">
            <w:pPr>
              <w:jc w:val="center"/>
            </w:pPr>
          </w:p>
        </w:tc>
        <w:tc>
          <w:tcPr>
            <w:tcW w:w="1339" w:type="dxa"/>
          </w:tcPr>
          <w:p w14:paraId="6520BC7E" w14:textId="77777777" w:rsidR="002A541B" w:rsidRDefault="002A541B" w:rsidP="002A541B">
            <w:pPr>
              <w:jc w:val="center"/>
            </w:pPr>
          </w:p>
        </w:tc>
        <w:tc>
          <w:tcPr>
            <w:tcW w:w="1376" w:type="dxa"/>
          </w:tcPr>
          <w:p w14:paraId="33EC15ED" w14:textId="77777777" w:rsidR="002A541B" w:rsidRDefault="002A541B" w:rsidP="002A541B">
            <w:pPr>
              <w:jc w:val="center"/>
            </w:pPr>
          </w:p>
        </w:tc>
      </w:tr>
      <w:tr w:rsidR="002A541B" w14:paraId="22DF6C6F" w14:textId="77777777" w:rsidTr="00800439">
        <w:tc>
          <w:tcPr>
            <w:tcW w:w="1883" w:type="dxa"/>
          </w:tcPr>
          <w:p w14:paraId="24A4ADD2" w14:textId="125C0A19" w:rsidR="002A541B" w:rsidRDefault="002A541B" w:rsidP="002A541B">
            <w:pPr>
              <w:jc w:val="center"/>
            </w:pPr>
            <w:r>
              <w:t>Participation in Chapter Rewards Program</w:t>
            </w:r>
          </w:p>
        </w:tc>
        <w:tc>
          <w:tcPr>
            <w:tcW w:w="2079" w:type="dxa"/>
          </w:tcPr>
          <w:p w14:paraId="0023DD2D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5CAD0CB5" w14:textId="7AE8C456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533" w:type="dxa"/>
          </w:tcPr>
          <w:p w14:paraId="75CD572A" w14:textId="77777777" w:rsidR="002A541B" w:rsidRDefault="002A541B" w:rsidP="002A541B">
            <w:pPr>
              <w:jc w:val="center"/>
            </w:pPr>
          </w:p>
        </w:tc>
        <w:tc>
          <w:tcPr>
            <w:tcW w:w="1140" w:type="dxa"/>
          </w:tcPr>
          <w:p w14:paraId="6195D72C" w14:textId="77777777" w:rsidR="002A541B" w:rsidRDefault="002A541B" w:rsidP="002A541B">
            <w:pPr>
              <w:jc w:val="center"/>
            </w:pPr>
          </w:p>
        </w:tc>
        <w:tc>
          <w:tcPr>
            <w:tcW w:w="1339" w:type="dxa"/>
          </w:tcPr>
          <w:p w14:paraId="4C6CA8FF" w14:textId="77777777" w:rsidR="002A541B" w:rsidRDefault="002A541B" w:rsidP="002A541B">
            <w:pPr>
              <w:jc w:val="center"/>
            </w:pPr>
          </w:p>
        </w:tc>
        <w:tc>
          <w:tcPr>
            <w:tcW w:w="1376" w:type="dxa"/>
          </w:tcPr>
          <w:p w14:paraId="7F9C1BB2" w14:textId="77777777" w:rsidR="002A541B" w:rsidRDefault="002A541B" w:rsidP="002A541B">
            <w:pPr>
              <w:jc w:val="center"/>
            </w:pPr>
          </w:p>
        </w:tc>
      </w:tr>
      <w:tr w:rsidR="002A541B" w14:paraId="06B8E57C" w14:textId="77777777" w:rsidTr="00800439">
        <w:tc>
          <w:tcPr>
            <w:tcW w:w="1883" w:type="dxa"/>
          </w:tcPr>
          <w:p w14:paraId="7E80F5EB" w14:textId="708E2E71" w:rsidR="002A541B" w:rsidRDefault="002A541B" w:rsidP="002A541B">
            <w:pPr>
              <w:jc w:val="center"/>
            </w:pPr>
            <w:r>
              <w:t xml:space="preserve">Participation in upcoming Membership Drive </w:t>
            </w:r>
            <w:r w:rsidR="001710FC">
              <w:t>Incentive</w:t>
            </w:r>
            <w:r>
              <w:t xml:space="preserve"> Program</w:t>
            </w:r>
          </w:p>
        </w:tc>
        <w:tc>
          <w:tcPr>
            <w:tcW w:w="2079" w:type="dxa"/>
          </w:tcPr>
          <w:p w14:paraId="4EC111E7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3467417E" w14:textId="5FD89A1E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533" w:type="dxa"/>
          </w:tcPr>
          <w:p w14:paraId="139D4A84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784841D5" w14:textId="144066B9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140" w:type="dxa"/>
          </w:tcPr>
          <w:p w14:paraId="05B1869A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07127807" w14:textId="068568B0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339" w:type="dxa"/>
          </w:tcPr>
          <w:p w14:paraId="470DD7E4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6A934A88" w14:textId="79202941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  <w:tc>
          <w:tcPr>
            <w:tcW w:w="1376" w:type="dxa"/>
          </w:tcPr>
          <w:p w14:paraId="61DBA43D" w14:textId="77777777" w:rsidR="002A541B" w:rsidRPr="00E319FC" w:rsidRDefault="002A541B" w:rsidP="002A541B">
            <w:pPr>
              <w:jc w:val="center"/>
              <w:rPr>
                <w:sz w:val="24"/>
                <w:szCs w:val="24"/>
              </w:rPr>
            </w:pPr>
          </w:p>
          <w:p w14:paraId="2F9F20C5" w14:textId="42389B4A" w:rsidR="002A541B" w:rsidRDefault="002A541B" w:rsidP="002A541B">
            <w:pPr>
              <w:jc w:val="center"/>
            </w:pPr>
            <w:r w:rsidRPr="00E319FC">
              <w:rPr>
                <w:sz w:val="56"/>
                <w:szCs w:val="56"/>
              </w:rPr>
              <w:sym w:font="Wingdings" w:char="F0FC"/>
            </w:r>
          </w:p>
        </w:tc>
      </w:tr>
    </w:tbl>
    <w:p w14:paraId="45DDA8AD" w14:textId="77777777" w:rsidR="00653949" w:rsidRDefault="00653949" w:rsidP="0013202C"/>
    <w:sectPr w:rsidR="00653949" w:rsidSect="00E60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49"/>
    <w:rsid w:val="000474CB"/>
    <w:rsid w:val="000779B1"/>
    <w:rsid w:val="00085BFF"/>
    <w:rsid w:val="0013202C"/>
    <w:rsid w:val="001710FC"/>
    <w:rsid w:val="0023009A"/>
    <w:rsid w:val="00270B53"/>
    <w:rsid w:val="002A541B"/>
    <w:rsid w:val="003E6EE7"/>
    <w:rsid w:val="00653949"/>
    <w:rsid w:val="006A1B5A"/>
    <w:rsid w:val="00800439"/>
    <w:rsid w:val="009D6A6D"/>
    <w:rsid w:val="00DA6E33"/>
    <w:rsid w:val="00E319FC"/>
    <w:rsid w:val="00E60984"/>
    <w:rsid w:val="00E661B4"/>
    <w:rsid w:val="00E91A56"/>
    <w:rsid w:val="00FA336B"/>
    <w:rsid w:val="00FC1D4B"/>
    <w:rsid w:val="00F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A9527"/>
  <w15:chartTrackingRefBased/>
  <w15:docId w15:val="{12F8E39C-4451-46B6-A0A1-302B3D44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19F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004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ccsafe.org/content/letter-request/)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Higgs</dc:creator>
  <cp:keywords/>
  <dc:description/>
  <cp:lastModifiedBy>Karla Higgs</cp:lastModifiedBy>
  <cp:revision>2</cp:revision>
  <cp:lastPrinted>2022-06-10T15:10:00Z</cp:lastPrinted>
  <dcterms:created xsi:type="dcterms:W3CDTF">2022-06-30T16:59:00Z</dcterms:created>
  <dcterms:modified xsi:type="dcterms:W3CDTF">2022-06-30T16:59:00Z</dcterms:modified>
</cp:coreProperties>
</file>